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77540" w14:textId="2CF32956" w:rsidR="005E4F51" w:rsidRPr="004E2483" w:rsidRDefault="00CA03E8">
      <w:pPr>
        <w:jc w:val="center"/>
        <w:rPr>
          <w:rFonts w:asciiTheme="minorEastAsia" w:hAnsiTheme="minorEastAsia"/>
          <w:b/>
          <w:kern w:val="0"/>
          <w:sz w:val="24"/>
          <w:szCs w:val="24"/>
        </w:rPr>
      </w:pPr>
      <w:r w:rsidRPr="004E2483">
        <w:rPr>
          <w:rFonts w:asciiTheme="minorEastAsia" w:hAnsiTheme="minorEastAsia" w:hint="eastAsia"/>
          <w:b/>
          <w:sz w:val="24"/>
          <w:szCs w:val="24"/>
        </w:rPr>
        <w:t>经济仿真模拟实验分室（A</w:t>
      </w:r>
      <w:r w:rsidRPr="004E2483">
        <w:rPr>
          <w:rFonts w:asciiTheme="minorEastAsia" w:hAnsiTheme="minorEastAsia"/>
          <w:b/>
          <w:sz w:val="24"/>
          <w:szCs w:val="24"/>
        </w:rPr>
        <w:t>613）</w:t>
      </w:r>
      <w:r w:rsidRPr="004E2483">
        <w:rPr>
          <w:rFonts w:asciiTheme="minorEastAsia" w:hAnsiTheme="minorEastAsia"/>
          <w:b/>
          <w:kern w:val="0"/>
          <w:sz w:val="24"/>
          <w:szCs w:val="24"/>
        </w:rPr>
        <w:t>202</w:t>
      </w:r>
      <w:r w:rsidR="00116FFB" w:rsidRPr="004E2483">
        <w:rPr>
          <w:rFonts w:asciiTheme="minorEastAsia" w:hAnsiTheme="minorEastAsia"/>
          <w:b/>
          <w:kern w:val="0"/>
          <w:sz w:val="24"/>
          <w:szCs w:val="24"/>
        </w:rPr>
        <w:t>4</w:t>
      </w:r>
      <w:r w:rsidR="00116FFB" w:rsidRPr="004E2483">
        <w:rPr>
          <w:rFonts w:asciiTheme="minorEastAsia" w:hAnsiTheme="minorEastAsia" w:hint="eastAsia"/>
          <w:b/>
          <w:kern w:val="0"/>
          <w:sz w:val="24"/>
          <w:szCs w:val="24"/>
        </w:rPr>
        <w:t>春</w:t>
      </w:r>
      <w:r w:rsidRPr="004E2483">
        <w:rPr>
          <w:rFonts w:asciiTheme="minorEastAsia" w:hAnsiTheme="minorEastAsia" w:hint="eastAsia"/>
          <w:b/>
          <w:kern w:val="0"/>
          <w:sz w:val="24"/>
          <w:szCs w:val="24"/>
        </w:rPr>
        <w:t>季学期课表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2457"/>
        <w:gridCol w:w="2520"/>
        <w:gridCol w:w="2670"/>
        <w:gridCol w:w="2715"/>
        <w:gridCol w:w="2610"/>
        <w:gridCol w:w="2400"/>
      </w:tblGrid>
      <w:tr w:rsidR="002F6EC2" w:rsidRPr="004E2483" w14:paraId="7FB23A47" w14:textId="77777777">
        <w:trPr>
          <w:cantSplit/>
          <w:trHeight w:val="27"/>
        </w:trPr>
        <w:tc>
          <w:tcPr>
            <w:tcW w:w="358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79CE0D" w14:textId="77777777" w:rsidR="005E4F51" w:rsidRPr="004E2483" w:rsidRDefault="005E4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7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28C3B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2520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2AA687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670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33C85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周三</w:t>
            </w:r>
          </w:p>
        </w:tc>
        <w:tc>
          <w:tcPr>
            <w:tcW w:w="2715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58BFD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周四</w:t>
            </w:r>
          </w:p>
        </w:tc>
        <w:tc>
          <w:tcPr>
            <w:tcW w:w="2610" w:type="dxa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88424D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2400" w:type="dxa"/>
          </w:tcPr>
          <w:p w14:paraId="0C645234" w14:textId="77777777" w:rsidR="005E4F51" w:rsidRPr="004E2483" w:rsidRDefault="00CA03E8">
            <w:pPr>
              <w:jc w:val="center"/>
              <w:rPr>
                <w:b/>
                <w:sz w:val="24"/>
                <w:szCs w:val="24"/>
              </w:rPr>
            </w:pPr>
            <w:r w:rsidRPr="004E2483">
              <w:rPr>
                <w:rFonts w:hint="eastAsia"/>
                <w:b/>
                <w:sz w:val="24"/>
                <w:szCs w:val="24"/>
              </w:rPr>
              <w:t>周六</w:t>
            </w:r>
          </w:p>
        </w:tc>
      </w:tr>
      <w:tr w:rsidR="002F6EC2" w:rsidRPr="004E2483" w14:paraId="3EBBF6AC" w14:textId="77777777">
        <w:trPr>
          <w:cantSplit/>
          <w:trHeight w:val="3713"/>
        </w:trPr>
        <w:tc>
          <w:tcPr>
            <w:tcW w:w="35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2A821" w14:textId="77777777" w:rsidR="005E4F51" w:rsidRPr="004E2483" w:rsidRDefault="00CA03E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E2483">
              <w:rPr>
                <w:rFonts w:asciiTheme="minorEastAsia" w:hAnsiTheme="minorEastAsia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2457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90163" w14:textId="494DB8DA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072CA">
              <w:rPr>
                <w:rFonts w:ascii="宋体" w:hAnsi="宋体" w:hint="eastAsia"/>
                <w:color w:val="FF0000"/>
                <w:sz w:val="24"/>
                <w:szCs w:val="24"/>
              </w:rPr>
              <w:t>《</w:t>
            </w:r>
            <w:r w:rsidR="006A75F7" w:rsidRPr="004E2483">
              <w:rPr>
                <w:rFonts w:ascii="宋体" w:hAnsi="宋体" w:hint="eastAsia"/>
                <w:sz w:val="24"/>
                <w:szCs w:val="24"/>
              </w:rPr>
              <w:t>管理信息系统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》（</w:t>
            </w:r>
            <w:r w:rsidR="005C5C9D" w:rsidRPr="004E2483">
              <w:rPr>
                <w:rFonts w:ascii="宋体" w:hAnsi="宋体"/>
                <w:sz w:val="24"/>
                <w:szCs w:val="24"/>
              </w:rPr>
              <w:t>46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 xml:space="preserve">） </w:t>
            </w:r>
          </w:p>
          <w:p w14:paraId="3BFE9AA2" w14:textId="7128BD46" w:rsidR="005C5C9D" w:rsidRPr="004E2483" w:rsidRDefault="006A75F7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党红敏</w:t>
            </w:r>
          </w:p>
          <w:p w14:paraId="2530BFB9" w14:textId="7E157EEF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</w:t>
            </w:r>
            <w:r w:rsidR="006A75F7" w:rsidRPr="004E2483">
              <w:rPr>
                <w:rFonts w:ascii="宋体" w:hAnsi="宋体" w:hint="eastAsia"/>
                <w:sz w:val="24"/>
                <w:szCs w:val="24"/>
              </w:rPr>
              <w:t>13-14周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（</w:t>
            </w:r>
            <w:r w:rsidR="005C5C9D" w:rsidRPr="004E2483">
              <w:rPr>
                <w:rFonts w:ascii="宋体" w:hAnsi="宋体"/>
                <w:sz w:val="24"/>
                <w:szCs w:val="24"/>
              </w:rPr>
              <w:t>1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-5）</w:t>
            </w:r>
          </w:p>
          <w:p w14:paraId="40DA588D" w14:textId="5A2378FC" w:rsidR="005C5C9D" w:rsidRPr="004E2483" w:rsidRDefault="006A75F7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工商2101,工商2102</w:t>
            </w:r>
          </w:p>
          <w:p w14:paraId="198FB27C" w14:textId="77777777" w:rsidR="005749F4" w:rsidRDefault="005749F4" w:rsidP="005749F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C13F6B7" w14:textId="2D045077" w:rsidR="005749F4" w:rsidRPr="005749F4" w:rsidRDefault="005749F4" w:rsidP="005749F4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00B050"/>
                <w:sz w:val="24"/>
                <w:szCs w:val="24"/>
              </w:rPr>
              <w:t>地图学与计算机制图（37）</w:t>
            </w:r>
          </w:p>
          <w:p w14:paraId="44EC7AA9" w14:textId="77777777" w:rsidR="005749F4" w:rsidRPr="005749F4" w:rsidRDefault="005749F4" w:rsidP="005749F4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00B050"/>
                <w:sz w:val="24"/>
                <w:szCs w:val="24"/>
              </w:rPr>
              <w:t>晋蓓</w:t>
            </w:r>
          </w:p>
          <w:p w14:paraId="3F2A775E" w14:textId="77777777" w:rsidR="005749F4" w:rsidRPr="005749F4" w:rsidRDefault="005749F4" w:rsidP="005749F4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00B050"/>
                <w:sz w:val="24"/>
                <w:szCs w:val="24"/>
              </w:rPr>
              <w:t>土管2201,2202</w:t>
            </w:r>
          </w:p>
          <w:p w14:paraId="1DE53B02" w14:textId="38BEFCF0" w:rsidR="006A75F7" w:rsidRPr="005749F4" w:rsidRDefault="005749F4" w:rsidP="005749F4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00B050"/>
                <w:sz w:val="24"/>
                <w:szCs w:val="24"/>
              </w:rPr>
              <w:t>5-6周,8-9周（第3节-第5节）</w:t>
            </w:r>
          </w:p>
          <w:p w14:paraId="11FA5E61" w14:textId="77777777" w:rsidR="005749F4" w:rsidRPr="004E2483" w:rsidRDefault="005749F4" w:rsidP="005749F4">
            <w:pPr>
              <w:spacing w:beforeLines="50" w:before="156" w:line="2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58B0086B" w14:textId="5B1AD301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《大学英语B2》（</w:t>
            </w:r>
            <w:r w:rsidR="002F6EC2" w:rsidRPr="004E2483">
              <w:rPr>
                <w:rFonts w:ascii="宋体" w:hAnsi="宋体"/>
                <w:color w:val="FF0000"/>
                <w:sz w:val="24"/>
                <w:szCs w:val="24"/>
              </w:rPr>
              <w:t>45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33F21AB3" w14:textId="77777777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刘枫</w:t>
            </w:r>
          </w:p>
          <w:p w14:paraId="52BFFDB5" w14:textId="316944DC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第10-11周（</w:t>
            </w:r>
            <w:r w:rsidRPr="004E2483">
              <w:rPr>
                <w:rFonts w:ascii="宋体" w:hAnsi="宋体"/>
                <w:sz w:val="24"/>
                <w:szCs w:val="24"/>
              </w:rPr>
              <w:t>4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-5）</w:t>
            </w:r>
          </w:p>
          <w:p w14:paraId="62FD1DAE" w14:textId="51B27DF3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工管类2301,工管类2302,工管类2303,工管类2304</w:t>
            </w:r>
          </w:p>
          <w:p w14:paraId="6F776B32" w14:textId="2EA174B9" w:rsidR="00D7376B" w:rsidRPr="004E2483" w:rsidRDefault="00D7376B" w:rsidP="008A6B6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2CA63" w14:textId="6DBD5B37" w:rsidR="00E47E5E" w:rsidRPr="004E2483" w:rsidRDefault="00E47E5E" w:rsidP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FF0000"/>
                <w:sz w:val="24"/>
                <w:szCs w:val="24"/>
              </w:rPr>
              <w:t>《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统计学原理》（</w:t>
            </w:r>
            <w:r w:rsidRPr="004E2483">
              <w:rPr>
                <w:rFonts w:ascii="宋体" w:hAnsi="宋体"/>
                <w:sz w:val="24"/>
                <w:szCs w:val="24"/>
              </w:rPr>
              <w:t>47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3ABB27E9" w14:textId="620E6370" w:rsidR="00E47E5E" w:rsidRPr="004E2483" w:rsidRDefault="00E47E5E" w:rsidP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丁吉萍</w:t>
            </w:r>
          </w:p>
          <w:p w14:paraId="38F6D782" w14:textId="37C198AA" w:rsidR="00E47E5E" w:rsidRPr="004E2483" w:rsidRDefault="00E47E5E" w:rsidP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第5-6周（</w:t>
            </w:r>
            <w:r w:rsidRPr="004E2483">
              <w:rPr>
                <w:rFonts w:ascii="宋体" w:hAnsi="宋体"/>
                <w:sz w:val="24"/>
                <w:szCs w:val="24"/>
              </w:rPr>
              <w:t>1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-5）</w:t>
            </w:r>
          </w:p>
          <w:p w14:paraId="574B0D3A" w14:textId="508920F1" w:rsidR="005E4F51" w:rsidRPr="004E2483" w:rsidRDefault="00E47E5E" w:rsidP="00961271">
            <w:pPr>
              <w:spacing w:beforeLines="50" w:before="156" w:line="220" w:lineRule="exact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农管2201,农管2202</w:t>
            </w:r>
          </w:p>
          <w:p w14:paraId="7547610E" w14:textId="229182A2" w:rsidR="005E4F51" w:rsidRPr="004E2483" w:rsidRDefault="005E4F51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2AD26" w14:textId="71A560CF" w:rsidR="00F83C92" w:rsidRPr="004E2483" w:rsidRDefault="00F83C92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072C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营销研究方法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（3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365984DD" w14:textId="293689E5" w:rsidR="00F83C92" w:rsidRPr="004E2483" w:rsidRDefault="00F97F9A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朱郭奇</w:t>
            </w:r>
          </w:p>
          <w:p w14:paraId="234AE815" w14:textId="70462126" w:rsidR="00F83C92" w:rsidRPr="004E2483" w:rsidRDefault="00F83C92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11-12周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2716978" w14:textId="68BCCA10" w:rsidR="00F83C92" w:rsidRPr="004E2483" w:rsidRDefault="00F97F9A" w:rsidP="00F83C92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营销2101,营销2102</w:t>
            </w:r>
          </w:p>
          <w:p w14:paraId="450D374E" w14:textId="659FC718" w:rsidR="00731143" w:rsidRPr="004E2483" w:rsidRDefault="00D77611" w:rsidP="00D77611">
            <w:pPr>
              <w:spacing w:beforeLines="50" w:before="156" w:line="22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</w:t>
            </w:r>
            <w:bookmarkStart w:id="0" w:name="_GoBack"/>
            <w:bookmarkEnd w:id="0"/>
          </w:p>
        </w:tc>
        <w:tc>
          <w:tcPr>
            <w:tcW w:w="271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074D8" w14:textId="77777777" w:rsidR="008A6B64" w:rsidRPr="004E2483" w:rsidRDefault="008A6B6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40626AF" w14:textId="490D7212" w:rsidR="008A6B64" w:rsidRPr="004E2483" w:rsidRDefault="008A6B64" w:rsidP="008A6B6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06EF34" w14:textId="5A75F3C0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《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Python数据处理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29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30D5CBC" w14:textId="33732086" w:rsidR="005C5C9D" w:rsidRPr="004E2483" w:rsidRDefault="00116FF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南峰涛</w:t>
            </w:r>
          </w:p>
          <w:p w14:paraId="1558E6FC" w14:textId="7F38066E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9-12周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52A6590" w14:textId="1157B183" w:rsidR="005E4F51" w:rsidRPr="004E2483" w:rsidRDefault="00116FF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经济拔尖班2201</w:t>
            </w:r>
          </w:p>
          <w:p w14:paraId="67197FFA" w14:textId="77777777" w:rsidR="00F83C92" w:rsidRPr="004E2483" w:rsidRDefault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584F95AD" w14:textId="33772F4B" w:rsidR="00F83C92" w:rsidRPr="004E2483" w:rsidRDefault="00F83C92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072C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9A2BB5" w:rsidRPr="004E2483">
              <w:rPr>
                <w:rFonts w:ascii="宋体" w:eastAsia="宋体" w:hAnsi="宋体" w:cs="宋体" w:hint="eastAsia"/>
                <w:sz w:val="24"/>
                <w:szCs w:val="24"/>
              </w:rPr>
              <w:t>市场营销模拟实验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9A2BB5" w:rsidRPr="004E2483">
              <w:rPr>
                <w:rFonts w:ascii="宋体" w:eastAsia="宋体" w:hAnsi="宋体" w:cs="宋体" w:hint="eastAsia"/>
                <w:sz w:val="24"/>
                <w:szCs w:val="24"/>
              </w:rPr>
              <w:t>（3</w:t>
            </w:r>
            <w:r w:rsidR="009A2BB5" w:rsidRPr="004E2483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="009A2BB5"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BBB28C5" w14:textId="738BF720" w:rsidR="00F83C92" w:rsidRPr="004E2483" w:rsidRDefault="009A2BB5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王兆华</w:t>
            </w:r>
          </w:p>
          <w:p w14:paraId="66114150" w14:textId="019369BC" w:rsidR="00F83C92" w:rsidRPr="004E2483" w:rsidRDefault="00F83C92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9A2BB5" w:rsidRPr="004E2483">
              <w:rPr>
                <w:rFonts w:ascii="宋体" w:eastAsia="宋体" w:hAnsi="宋体" w:cs="宋体" w:hint="eastAsia"/>
                <w:sz w:val="24"/>
                <w:szCs w:val="24"/>
              </w:rPr>
              <w:t>1-6周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（1-</w:t>
            </w:r>
            <w:r w:rsidR="009A2BB5" w:rsidRPr="004E2483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FC0B387" w14:textId="77777777" w:rsidR="00F83C92" w:rsidRPr="004E2483" w:rsidRDefault="009A2BB5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营销2201,营销2202</w:t>
            </w:r>
          </w:p>
          <w:p w14:paraId="4CC9F3DA" w14:textId="64F39797" w:rsidR="009C751B" w:rsidRPr="004E2483" w:rsidRDefault="009C751B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0089C0D2" w14:textId="3049E96C" w:rsidR="009C751B" w:rsidRPr="004E2483" w:rsidRDefault="009C751B" w:rsidP="009C751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072C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财务管理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》（3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3FB6DDFA" w14:textId="654F5C0B" w:rsidR="009C751B" w:rsidRPr="004E2483" w:rsidRDefault="009C751B" w:rsidP="009C751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崔永红</w:t>
            </w:r>
          </w:p>
          <w:p w14:paraId="656EA7AC" w14:textId="0FA5F14F" w:rsidR="009C751B" w:rsidRPr="004E2483" w:rsidRDefault="009C751B" w:rsidP="009C751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第13-14周（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3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5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00B6760" w14:textId="63901FBD" w:rsidR="009C751B" w:rsidRPr="004E2483" w:rsidRDefault="009C751B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工商2201</w:t>
            </w:r>
          </w:p>
          <w:p w14:paraId="0EA217FC" w14:textId="1C812318" w:rsidR="009C751B" w:rsidRPr="004E2483" w:rsidRDefault="009C751B" w:rsidP="00F83C92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0" w:type="dxa"/>
          </w:tcPr>
          <w:p w14:paraId="035A6AB3" w14:textId="4629D742" w:rsidR="005E4F51" w:rsidRPr="004E2483" w:rsidRDefault="005E4F51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2F6EC2" w:rsidRPr="004E2483" w14:paraId="1FED3619" w14:textId="77777777">
        <w:trPr>
          <w:cantSplit/>
          <w:trHeight w:val="5945"/>
        </w:trPr>
        <w:tc>
          <w:tcPr>
            <w:tcW w:w="358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2ED50" w14:textId="77777777" w:rsidR="005E4F51" w:rsidRPr="004E2483" w:rsidRDefault="00CA03E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E2483">
              <w:rPr>
                <w:rFonts w:asciiTheme="minorEastAsia" w:hAnsiTheme="minorEastAsia" w:hint="eastAsia"/>
                <w:b/>
                <w:sz w:val="24"/>
                <w:szCs w:val="24"/>
              </w:rPr>
              <w:lastRenderedPageBreak/>
              <w:t>下午</w:t>
            </w:r>
          </w:p>
        </w:tc>
        <w:tc>
          <w:tcPr>
            <w:tcW w:w="2457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07C9F" w14:textId="4A20E7DE" w:rsidR="005C5C9D" w:rsidRPr="004E2483" w:rsidRDefault="005C5C9D" w:rsidP="005C5C9D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749F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统计学原理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29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999DFE3" w14:textId="35E9F001" w:rsidR="005C5C9D" w:rsidRPr="004E2483" w:rsidRDefault="00116FFB" w:rsidP="005C5C9D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淮建军</w:t>
            </w:r>
          </w:p>
          <w:p w14:paraId="1F2EF8AF" w14:textId="16E68D74" w:rsidR="005C5C9D" w:rsidRPr="004E2483" w:rsidRDefault="005C5C9D" w:rsidP="005C5C9D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5-6周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3CF4504C" w14:textId="2DF813ED" w:rsidR="005E4F51" w:rsidRPr="004E2483" w:rsidRDefault="00116FFB" w:rsidP="005C5C9D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经济拔尖班2201</w:t>
            </w:r>
          </w:p>
          <w:p w14:paraId="76758B1A" w14:textId="77777777" w:rsidR="00F83C92" w:rsidRPr="004E2483" w:rsidRDefault="00F83C92" w:rsidP="005C5C9D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16665F1B" w14:textId="0F989ABB" w:rsidR="00F83C92" w:rsidRPr="004E2483" w:rsidRDefault="00F83C92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072C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EE2DC4" w:rsidRPr="004E2483">
              <w:rPr>
                <w:rFonts w:ascii="宋体" w:eastAsia="宋体" w:hAnsi="宋体" w:cs="宋体" w:hint="eastAsia"/>
                <w:sz w:val="24"/>
                <w:szCs w:val="24"/>
              </w:rPr>
              <w:t>风险管理与数据挖掘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6A75F7" w:rsidRPr="004E2483">
              <w:rPr>
                <w:rFonts w:ascii="宋体" w:eastAsia="宋体" w:hAnsi="宋体" w:cs="宋体" w:hint="eastAsia"/>
                <w:sz w:val="24"/>
                <w:szCs w:val="24"/>
              </w:rPr>
              <w:t>（4</w:t>
            </w:r>
            <w:r w:rsidR="006A75F7" w:rsidRPr="004E2483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6A75F7"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05B4F9E" w14:textId="53A31A87" w:rsidR="00F83C92" w:rsidRPr="004E2483" w:rsidRDefault="00EE2DC4" w:rsidP="00F83C92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聂强</w:t>
            </w:r>
          </w:p>
          <w:p w14:paraId="1B382604" w14:textId="1B226238" w:rsidR="00F83C92" w:rsidRPr="004E2483" w:rsidRDefault="00F83C92" w:rsidP="00103959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EE2DC4" w:rsidRPr="004E2483">
              <w:rPr>
                <w:rFonts w:ascii="宋体" w:eastAsia="宋体" w:hAnsi="宋体" w:cs="宋体" w:hint="eastAsia"/>
                <w:sz w:val="24"/>
                <w:szCs w:val="24"/>
              </w:rPr>
              <w:t>10-15周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EE2DC4" w:rsidRPr="004E2483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032C8A44" w14:textId="219DE5F1" w:rsidR="00F83C92" w:rsidRPr="004E2483" w:rsidRDefault="00EE2DC4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保险2101,保险2102</w:t>
            </w:r>
          </w:p>
          <w:p w14:paraId="2FB4D1C3" w14:textId="77777777" w:rsidR="00F83C92" w:rsidRPr="004E2483" w:rsidRDefault="00F83C92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14A5CC6" w14:textId="5E1EA16C" w:rsidR="00F83C92" w:rsidRPr="004E2483" w:rsidRDefault="00F83C92" w:rsidP="00F83C92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5E7F4" w14:textId="1F1FEBDD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749F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统计学原理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42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530552F" w14:textId="5D62297D" w:rsidR="005E4F51" w:rsidRPr="004E2483" w:rsidRDefault="00116FF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白秀广</w:t>
            </w:r>
          </w:p>
          <w:p w14:paraId="7A40A1DF" w14:textId="6A66DC24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5-6周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-10）</w:t>
            </w:r>
          </w:p>
          <w:p w14:paraId="2334CF7D" w14:textId="76877F64" w:rsidR="003F3FBB" w:rsidRPr="004E2483" w:rsidRDefault="003F3FBB" w:rsidP="003F3FB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116FFB" w:rsidRPr="004E2483">
              <w:rPr>
                <w:rFonts w:ascii="宋体" w:eastAsia="宋体" w:hAnsi="宋体" w:cs="宋体" w:hint="eastAsia"/>
                <w:sz w:val="24"/>
                <w:szCs w:val="24"/>
              </w:rPr>
              <w:t>7-8周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116FFB" w:rsidRPr="004E2483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C8ED1E3" w14:textId="032271EB" w:rsidR="005E4F51" w:rsidRPr="004E2483" w:rsidRDefault="00116FF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土管2201,土管2202</w:t>
            </w:r>
          </w:p>
        </w:tc>
        <w:tc>
          <w:tcPr>
            <w:tcW w:w="267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8C83F" w14:textId="3D5E3027" w:rsidR="00E61B7F" w:rsidRPr="00E61B7F" w:rsidRDefault="00E61B7F" w:rsidP="00E61B7F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E61B7F">
              <w:rPr>
                <w:rFonts w:ascii="宋体" w:hAnsi="宋体" w:hint="eastAsia"/>
                <w:color w:val="00B050"/>
                <w:sz w:val="24"/>
                <w:szCs w:val="24"/>
              </w:rPr>
              <w:t>《大学程序设计Python》（29）</w:t>
            </w:r>
          </w:p>
          <w:p w14:paraId="3326DA13" w14:textId="77777777" w:rsidR="00E61B7F" w:rsidRPr="00E61B7F" w:rsidRDefault="00E61B7F" w:rsidP="00E61B7F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E61B7F">
              <w:rPr>
                <w:rFonts w:ascii="宋体" w:hAnsi="宋体" w:hint="eastAsia"/>
                <w:color w:val="00B050"/>
                <w:sz w:val="24"/>
                <w:szCs w:val="24"/>
              </w:rPr>
              <w:t>郭晨</w:t>
            </w:r>
          </w:p>
          <w:p w14:paraId="7488E5CA" w14:textId="77777777" w:rsidR="00E61B7F" w:rsidRPr="00E61B7F" w:rsidRDefault="00E61B7F" w:rsidP="00E61B7F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  <w:r w:rsidRPr="00E61B7F">
              <w:rPr>
                <w:rFonts w:ascii="宋体" w:hAnsi="宋体" w:hint="eastAsia"/>
                <w:color w:val="00B050"/>
                <w:sz w:val="24"/>
                <w:szCs w:val="24"/>
              </w:rPr>
              <w:t>工管类2303</w:t>
            </w:r>
          </w:p>
          <w:p w14:paraId="2E548627" w14:textId="1B7CC4BD" w:rsidR="00E61B7F" w:rsidRDefault="00E61B7F" w:rsidP="00E61B7F">
            <w:pPr>
              <w:spacing w:beforeLines="50" w:before="156" w:line="220" w:lineRule="exact"/>
              <w:jc w:val="center"/>
              <w:rPr>
                <w:rFonts w:ascii="宋体" w:hAnsi="宋体"/>
                <w:color w:val="00B050"/>
                <w:sz w:val="24"/>
                <w:szCs w:val="24"/>
              </w:rPr>
            </w:pPr>
            <w:r w:rsidRPr="00E61B7F">
              <w:rPr>
                <w:rFonts w:ascii="宋体" w:hAnsi="宋体" w:hint="eastAsia"/>
                <w:color w:val="00B050"/>
                <w:sz w:val="24"/>
                <w:szCs w:val="24"/>
              </w:rPr>
              <w:t>2-9周,11-14周</w:t>
            </w:r>
            <w:r w:rsidR="00532875">
              <w:rPr>
                <w:rFonts w:ascii="宋体" w:hAnsi="宋体" w:hint="eastAsia"/>
                <w:color w:val="00B050"/>
                <w:sz w:val="24"/>
                <w:szCs w:val="24"/>
              </w:rPr>
              <w:t>，</w:t>
            </w:r>
            <w:r w:rsidR="00532875" w:rsidRPr="00532875">
              <w:rPr>
                <w:rFonts w:ascii="宋体" w:hAnsi="宋体" w:hint="eastAsia"/>
                <w:color w:val="00B050"/>
                <w:sz w:val="24"/>
                <w:szCs w:val="24"/>
              </w:rPr>
              <w:t>15-16周</w:t>
            </w:r>
            <w:r w:rsidRPr="00E61B7F">
              <w:rPr>
                <w:rFonts w:ascii="宋体" w:hAnsi="宋体" w:hint="eastAsia"/>
                <w:color w:val="00B050"/>
                <w:sz w:val="24"/>
                <w:szCs w:val="24"/>
              </w:rPr>
              <w:t>（第6-7节）</w:t>
            </w:r>
          </w:p>
          <w:p w14:paraId="1C943917" w14:textId="77777777" w:rsidR="002D47B8" w:rsidRPr="00E61B7F" w:rsidRDefault="002D47B8" w:rsidP="00E61B7F">
            <w:pPr>
              <w:spacing w:beforeLines="50" w:before="156" w:line="220" w:lineRule="exact"/>
              <w:jc w:val="center"/>
              <w:rPr>
                <w:rFonts w:ascii="宋体" w:hAnsi="宋体" w:hint="eastAsia"/>
                <w:color w:val="00B050"/>
                <w:sz w:val="24"/>
                <w:szCs w:val="24"/>
              </w:rPr>
            </w:pPr>
          </w:p>
          <w:p w14:paraId="2DB80817" w14:textId="4DCC3686" w:rsidR="009C751B" w:rsidRPr="004E2483" w:rsidRDefault="009C751B" w:rsidP="00E61B7F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072CA">
              <w:rPr>
                <w:rFonts w:ascii="宋体" w:hAnsi="宋体" w:hint="eastAsia"/>
                <w:color w:val="FF0000"/>
                <w:sz w:val="24"/>
                <w:szCs w:val="24"/>
              </w:rPr>
              <w:t>《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土地调查与评价》（</w:t>
            </w:r>
            <w:r w:rsidRPr="004E2483">
              <w:rPr>
                <w:rFonts w:ascii="宋体" w:hAnsi="宋体"/>
                <w:sz w:val="24"/>
                <w:szCs w:val="24"/>
              </w:rPr>
              <w:t>35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081B200B" w14:textId="3511BAC9" w:rsidR="009C751B" w:rsidRPr="004E2483" w:rsidRDefault="009C751B" w:rsidP="009C751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张蚌蚌</w:t>
            </w:r>
          </w:p>
          <w:p w14:paraId="3B20A7FF" w14:textId="77777777" w:rsidR="009C751B" w:rsidRPr="004E2483" w:rsidRDefault="009C751B" w:rsidP="009C751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第7-8周（</w:t>
            </w:r>
            <w:r w:rsidRPr="004E2483">
              <w:rPr>
                <w:rFonts w:ascii="宋体" w:hAnsi="宋体"/>
                <w:sz w:val="24"/>
                <w:szCs w:val="24"/>
              </w:rPr>
              <w:t>8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</w:t>
            </w:r>
            <w:r w:rsidRPr="004E2483">
              <w:rPr>
                <w:rFonts w:ascii="宋体" w:hAnsi="宋体"/>
                <w:sz w:val="24"/>
                <w:szCs w:val="24"/>
              </w:rPr>
              <w:t>10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10C9EDE4" w14:textId="4F19CD3D" w:rsidR="009C751B" w:rsidRPr="004E2483" w:rsidRDefault="009C751B" w:rsidP="00116FF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土管2201,土管2202</w:t>
            </w:r>
          </w:p>
          <w:p w14:paraId="48849533" w14:textId="77777777" w:rsidR="005E4F51" w:rsidRPr="004E2483" w:rsidRDefault="005E4F51" w:rsidP="009C751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92BAE" w14:textId="748B4251" w:rsidR="008A6B64" w:rsidRPr="004E2483" w:rsidRDefault="008A6B64" w:rsidP="008A6B64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072CA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人力资源管理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（4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DED909F" w14:textId="4E152D77" w:rsidR="008A6B64" w:rsidRPr="004E2483" w:rsidRDefault="00F97F9A" w:rsidP="008A6B64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梁洪松</w:t>
            </w:r>
          </w:p>
          <w:p w14:paraId="3DD1F882" w14:textId="7EDDFFB3" w:rsidR="008A6B64" w:rsidRPr="004E2483" w:rsidRDefault="008A6B64" w:rsidP="008A6B64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 w:rsidR="00F97F9A" w:rsidRPr="004E2483">
              <w:rPr>
                <w:rFonts w:ascii="宋体" w:eastAsia="宋体" w:hAnsi="宋体" w:cs="宋体" w:hint="eastAsia"/>
                <w:sz w:val="24"/>
                <w:szCs w:val="24"/>
              </w:rPr>
              <w:t>7-9周(单)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8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="00F97F9A" w:rsidRPr="004E2483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1860D4F6" w14:textId="77777777" w:rsidR="008A6B64" w:rsidRPr="004E2483" w:rsidRDefault="00F97F9A" w:rsidP="008A6B6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工商2101,工商2102</w:t>
            </w:r>
          </w:p>
          <w:p w14:paraId="24D0EBDE" w14:textId="77777777" w:rsidR="00D7376B" w:rsidRPr="004E2483" w:rsidRDefault="00D7376B" w:rsidP="008A6B64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DF55B77" w14:textId="21C0C914" w:rsidR="00D7376B" w:rsidRPr="004E2483" w:rsidRDefault="00D7376B" w:rsidP="00D7376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《大学英语A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》（5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48C2F0CC" w14:textId="77777777" w:rsidR="00D7376B" w:rsidRPr="004E2483" w:rsidRDefault="00D7376B" w:rsidP="00D7376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杨鸿萍</w:t>
            </w:r>
          </w:p>
          <w:p w14:paraId="799C92A7" w14:textId="764C6C14" w:rsidR="00D7376B" w:rsidRPr="004E2483" w:rsidRDefault="00D7376B" w:rsidP="00D7376B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第1-15周(单)（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7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5D10490F" w14:textId="77777777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经济类2304,经济类2305,经济拔尖班2301</w:t>
            </w:r>
          </w:p>
          <w:p w14:paraId="3F39E90D" w14:textId="77777777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BAE6B45" w14:textId="498C2D68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《大学英语B2》（</w:t>
            </w:r>
            <w:r w:rsidRPr="004E2483">
              <w:rPr>
                <w:rFonts w:ascii="宋体" w:hAnsi="宋体"/>
                <w:color w:val="FF0000"/>
                <w:sz w:val="24"/>
                <w:szCs w:val="24"/>
              </w:rPr>
              <w:t>4</w:t>
            </w:r>
            <w:r w:rsidR="002F6EC2" w:rsidRPr="004E2483">
              <w:rPr>
                <w:rFonts w:ascii="宋体" w:hAnsi="宋体"/>
                <w:color w:val="FF0000"/>
                <w:sz w:val="24"/>
                <w:szCs w:val="24"/>
              </w:rPr>
              <w:t>5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5D55FDD9" w14:textId="77777777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刘枫</w:t>
            </w:r>
          </w:p>
          <w:p w14:paraId="46F8481F" w14:textId="5DA53A41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第2-4周(双),10-16周(双)（</w:t>
            </w:r>
            <w:r w:rsidRPr="004E2483">
              <w:rPr>
                <w:rFonts w:ascii="宋体" w:hAnsi="宋体"/>
                <w:sz w:val="24"/>
                <w:szCs w:val="24"/>
              </w:rPr>
              <w:t>6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</w:t>
            </w:r>
            <w:r w:rsidRPr="004E2483">
              <w:rPr>
                <w:rFonts w:ascii="宋体" w:hAnsi="宋体"/>
                <w:sz w:val="24"/>
                <w:szCs w:val="24"/>
              </w:rPr>
              <w:t>7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3DF3A261" w14:textId="77777777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工管类2301,工管类2302,工管类2303,工管类2304</w:t>
            </w:r>
          </w:p>
          <w:p w14:paraId="03BA887C" w14:textId="54CFB404" w:rsidR="00D7376B" w:rsidRPr="004E2483" w:rsidRDefault="00D7376B" w:rsidP="00D7376B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2C069" w14:textId="20BD06EC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749F4">
              <w:rPr>
                <w:rFonts w:ascii="宋体" w:hAnsi="宋体" w:hint="eastAsia"/>
                <w:color w:val="FF0000"/>
                <w:sz w:val="24"/>
                <w:szCs w:val="24"/>
              </w:rPr>
              <w:t>《</w:t>
            </w:r>
            <w:r w:rsidR="00E47E5E" w:rsidRPr="004E2483">
              <w:rPr>
                <w:rFonts w:ascii="宋体" w:hAnsi="宋体" w:hint="eastAsia"/>
                <w:sz w:val="24"/>
                <w:szCs w:val="24"/>
              </w:rPr>
              <w:t>统计学原理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》（</w:t>
            </w:r>
            <w:r w:rsidR="00E47E5E" w:rsidRPr="004E2483">
              <w:rPr>
                <w:rFonts w:ascii="宋体" w:hAnsi="宋体"/>
                <w:sz w:val="24"/>
                <w:szCs w:val="24"/>
              </w:rPr>
              <w:t>38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386C3AEF" w14:textId="37E5B05B" w:rsidR="005E4F51" w:rsidRPr="004E2483" w:rsidRDefault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孙自来</w:t>
            </w:r>
          </w:p>
          <w:p w14:paraId="2B1DC4E8" w14:textId="238D3310" w:rsidR="005E4F51" w:rsidRPr="004E2483" w:rsidRDefault="00CA03E8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</w:t>
            </w:r>
            <w:r w:rsidR="00E47E5E" w:rsidRPr="004E2483">
              <w:rPr>
                <w:rFonts w:ascii="宋体" w:hAnsi="宋体" w:hint="eastAsia"/>
                <w:sz w:val="24"/>
                <w:szCs w:val="24"/>
              </w:rPr>
              <w:t>5-6周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（6-</w:t>
            </w:r>
            <w:r w:rsidR="00203460" w:rsidRPr="004E2483">
              <w:rPr>
                <w:rFonts w:ascii="宋体" w:hAnsi="宋体"/>
                <w:sz w:val="24"/>
                <w:szCs w:val="24"/>
              </w:rPr>
              <w:t>10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1B8EB053" w14:textId="5E8B5D75" w:rsidR="005E4F51" w:rsidRPr="004E2483" w:rsidRDefault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营销2201,营销2202</w:t>
            </w:r>
          </w:p>
          <w:p w14:paraId="623CC63E" w14:textId="77777777" w:rsidR="005E4F51" w:rsidRPr="004E2483" w:rsidRDefault="005E4F51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08E198E" w14:textId="495109C5" w:rsidR="00E47E5E" w:rsidRPr="004E2483" w:rsidRDefault="00E47E5E" w:rsidP="00E47E5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749F4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《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保险学原理》（</w:t>
            </w:r>
            <w:r w:rsidR="005749F4" w:rsidRPr="005749F4">
              <w:rPr>
                <w:rFonts w:ascii="宋体" w:eastAsia="宋体" w:hAnsi="宋体" w:cs="宋体"/>
                <w:color w:val="FF0000"/>
                <w:sz w:val="24"/>
                <w:szCs w:val="24"/>
              </w:rPr>
              <w:t>55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76773F0A" w14:textId="7F721DE9" w:rsidR="00E47E5E" w:rsidRPr="004E2483" w:rsidRDefault="00E47E5E" w:rsidP="00E47E5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聂强</w:t>
            </w:r>
          </w:p>
          <w:p w14:paraId="57BA5665" w14:textId="4355DEB2" w:rsidR="00E47E5E" w:rsidRPr="004E2483" w:rsidRDefault="00E47E5E" w:rsidP="00E47E5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第13-14周</w:t>
            </w:r>
          </w:p>
          <w:p w14:paraId="229152F6" w14:textId="06307D8C" w:rsidR="00E47E5E" w:rsidRPr="004E2483" w:rsidRDefault="00E47E5E" w:rsidP="00E47E5E">
            <w:pPr>
              <w:spacing w:beforeLines="50" w:before="156" w:line="2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6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-</w:t>
            </w:r>
            <w:r w:rsidRPr="004E2483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14:paraId="2D20DD01" w14:textId="77777777" w:rsidR="00E47E5E" w:rsidRPr="004E2483" w:rsidRDefault="00E47E5E" w:rsidP="00E47E5E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E2483">
              <w:rPr>
                <w:rFonts w:ascii="宋体" w:eastAsia="宋体" w:hAnsi="宋体" w:cs="宋体" w:hint="eastAsia"/>
                <w:sz w:val="24"/>
                <w:szCs w:val="24"/>
              </w:rPr>
              <w:t>金融2201,金融2202</w:t>
            </w:r>
          </w:p>
          <w:p w14:paraId="6F3A7ECA" w14:textId="77777777" w:rsidR="004B30EF" w:rsidRPr="004E2483" w:rsidRDefault="004B30EF" w:rsidP="00E47E5E">
            <w:pPr>
              <w:spacing w:beforeLines="50" w:before="156" w:line="2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321EEF6A" w14:textId="77777777" w:rsidR="004B30EF" w:rsidRPr="004E2483" w:rsidRDefault="004B30EF" w:rsidP="004B30EF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072CA">
              <w:rPr>
                <w:rFonts w:ascii="宋体" w:hAnsi="宋体" w:hint="eastAsia"/>
                <w:color w:val="FF0000"/>
                <w:sz w:val="24"/>
                <w:szCs w:val="24"/>
              </w:rPr>
              <w:t>《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管理信息系统》（</w:t>
            </w:r>
            <w:r w:rsidRPr="004E2483">
              <w:rPr>
                <w:rFonts w:ascii="宋体" w:hAnsi="宋体"/>
                <w:sz w:val="24"/>
                <w:szCs w:val="24"/>
              </w:rPr>
              <w:t>46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 xml:space="preserve">） </w:t>
            </w:r>
          </w:p>
          <w:p w14:paraId="67D37BDD" w14:textId="77777777" w:rsidR="004B30EF" w:rsidRPr="004E2483" w:rsidRDefault="004B30EF" w:rsidP="004B30EF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党红敏</w:t>
            </w:r>
          </w:p>
          <w:p w14:paraId="3743BCA1" w14:textId="0EDF7F88" w:rsidR="004B30EF" w:rsidRPr="004E2483" w:rsidRDefault="004B30EF" w:rsidP="004B30EF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第15-16周（</w:t>
            </w:r>
            <w:r w:rsidRPr="004E2483">
              <w:rPr>
                <w:rFonts w:ascii="宋体" w:hAnsi="宋体"/>
                <w:sz w:val="24"/>
                <w:szCs w:val="24"/>
              </w:rPr>
              <w:t>6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-</w:t>
            </w:r>
            <w:r w:rsidRPr="004E2483">
              <w:rPr>
                <w:rFonts w:ascii="宋体" w:hAnsi="宋体"/>
                <w:sz w:val="24"/>
                <w:szCs w:val="24"/>
              </w:rPr>
              <w:t>8</w:t>
            </w:r>
            <w:r w:rsidRPr="004E2483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14:paraId="3CA8432E" w14:textId="77777777" w:rsidR="004B30EF" w:rsidRPr="004E2483" w:rsidRDefault="004B30EF" w:rsidP="004B30EF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4E2483">
              <w:rPr>
                <w:rFonts w:ascii="宋体" w:hAnsi="宋体" w:hint="eastAsia"/>
                <w:sz w:val="24"/>
                <w:szCs w:val="24"/>
              </w:rPr>
              <w:t>工商2101,工商2102</w:t>
            </w:r>
          </w:p>
          <w:p w14:paraId="4C0F3139" w14:textId="60CB3844" w:rsidR="004B30EF" w:rsidRPr="004E2483" w:rsidRDefault="004B30EF" w:rsidP="00E47E5E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0" w:type="dxa"/>
          </w:tcPr>
          <w:p w14:paraId="7DE04613" w14:textId="77777777" w:rsidR="005E4F51" w:rsidRPr="004E2483" w:rsidRDefault="005E4F51">
            <w:pPr>
              <w:spacing w:beforeLines="50" w:before="156" w:line="2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EE34433" w14:textId="77777777" w:rsidR="005E4F51" w:rsidRPr="004E2483" w:rsidRDefault="005E4F51">
      <w:pPr>
        <w:tabs>
          <w:tab w:val="left" w:pos="10908"/>
        </w:tabs>
        <w:rPr>
          <w:sz w:val="24"/>
          <w:szCs w:val="24"/>
        </w:rPr>
      </w:pPr>
    </w:p>
    <w:sectPr w:rsidR="005E4F51" w:rsidRPr="004E2483">
      <w:pgSz w:w="16838" w:h="11906" w:orient="landscape"/>
      <w:pgMar w:top="284" w:right="567" w:bottom="283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DD5CC" w14:textId="77777777" w:rsidR="001B0A49" w:rsidRDefault="001B0A49" w:rsidP="003F3FBB">
      <w:r>
        <w:separator/>
      </w:r>
    </w:p>
  </w:endnote>
  <w:endnote w:type="continuationSeparator" w:id="0">
    <w:p w14:paraId="0D55951C" w14:textId="77777777" w:rsidR="001B0A49" w:rsidRDefault="001B0A49" w:rsidP="003F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59C1C" w14:textId="77777777" w:rsidR="001B0A49" w:rsidRDefault="001B0A49" w:rsidP="003F3FBB">
      <w:r>
        <w:separator/>
      </w:r>
    </w:p>
  </w:footnote>
  <w:footnote w:type="continuationSeparator" w:id="0">
    <w:p w14:paraId="0839D64D" w14:textId="77777777" w:rsidR="001B0A49" w:rsidRDefault="001B0A49" w:rsidP="003F3F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72"/>
    <w:rsid w:val="00021480"/>
    <w:rsid w:val="00023A04"/>
    <w:rsid w:val="00035110"/>
    <w:rsid w:val="00056D2C"/>
    <w:rsid w:val="00056F70"/>
    <w:rsid w:val="00072BCB"/>
    <w:rsid w:val="00074923"/>
    <w:rsid w:val="000760BF"/>
    <w:rsid w:val="00076F8C"/>
    <w:rsid w:val="000860BC"/>
    <w:rsid w:val="000A1A72"/>
    <w:rsid w:val="000D5455"/>
    <w:rsid w:val="000D7217"/>
    <w:rsid w:val="000F2A65"/>
    <w:rsid w:val="000F5CFF"/>
    <w:rsid w:val="00101D4B"/>
    <w:rsid w:val="001032C7"/>
    <w:rsid w:val="00103854"/>
    <w:rsid w:val="00103959"/>
    <w:rsid w:val="001119C2"/>
    <w:rsid w:val="00116FFB"/>
    <w:rsid w:val="001233DC"/>
    <w:rsid w:val="00131889"/>
    <w:rsid w:val="001372E8"/>
    <w:rsid w:val="00156386"/>
    <w:rsid w:val="00157A8D"/>
    <w:rsid w:val="00164EC1"/>
    <w:rsid w:val="0018260E"/>
    <w:rsid w:val="001864FC"/>
    <w:rsid w:val="00194D97"/>
    <w:rsid w:val="001A15BC"/>
    <w:rsid w:val="001A1D87"/>
    <w:rsid w:val="001B0A49"/>
    <w:rsid w:val="001B725B"/>
    <w:rsid w:val="001D06D2"/>
    <w:rsid w:val="001D44E2"/>
    <w:rsid w:val="001D5D4A"/>
    <w:rsid w:val="001E6E82"/>
    <w:rsid w:val="001F72BC"/>
    <w:rsid w:val="00203460"/>
    <w:rsid w:val="002066F4"/>
    <w:rsid w:val="002106BF"/>
    <w:rsid w:val="002114A0"/>
    <w:rsid w:val="00216FA9"/>
    <w:rsid w:val="00244B6B"/>
    <w:rsid w:val="002562D0"/>
    <w:rsid w:val="00281EB7"/>
    <w:rsid w:val="002A5C33"/>
    <w:rsid w:val="002B739D"/>
    <w:rsid w:val="002D0864"/>
    <w:rsid w:val="002D47B8"/>
    <w:rsid w:val="002D5F09"/>
    <w:rsid w:val="002D6807"/>
    <w:rsid w:val="002F4D92"/>
    <w:rsid w:val="002F6EC2"/>
    <w:rsid w:val="00305466"/>
    <w:rsid w:val="00306813"/>
    <w:rsid w:val="00320725"/>
    <w:rsid w:val="00323695"/>
    <w:rsid w:val="00324DFB"/>
    <w:rsid w:val="00351FAA"/>
    <w:rsid w:val="00355E97"/>
    <w:rsid w:val="00361CDF"/>
    <w:rsid w:val="00370235"/>
    <w:rsid w:val="00372187"/>
    <w:rsid w:val="00376576"/>
    <w:rsid w:val="003816F2"/>
    <w:rsid w:val="00386D17"/>
    <w:rsid w:val="003A327D"/>
    <w:rsid w:val="003B0D06"/>
    <w:rsid w:val="003B6897"/>
    <w:rsid w:val="003B704D"/>
    <w:rsid w:val="003C38AA"/>
    <w:rsid w:val="003C4727"/>
    <w:rsid w:val="003D19F1"/>
    <w:rsid w:val="003D657C"/>
    <w:rsid w:val="003E250D"/>
    <w:rsid w:val="003F3FBB"/>
    <w:rsid w:val="003F5612"/>
    <w:rsid w:val="004072CA"/>
    <w:rsid w:val="004114BA"/>
    <w:rsid w:val="00411D33"/>
    <w:rsid w:val="00412887"/>
    <w:rsid w:val="00416280"/>
    <w:rsid w:val="00416AB0"/>
    <w:rsid w:val="004271A8"/>
    <w:rsid w:val="00433A13"/>
    <w:rsid w:val="00451EDB"/>
    <w:rsid w:val="00455338"/>
    <w:rsid w:val="00457109"/>
    <w:rsid w:val="00486F3F"/>
    <w:rsid w:val="0048707A"/>
    <w:rsid w:val="004877E5"/>
    <w:rsid w:val="004A0751"/>
    <w:rsid w:val="004A1A79"/>
    <w:rsid w:val="004A294C"/>
    <w:rsid w:val="004A4F95"/>
    <w:rsid w:val="004A5F61"/>
    <w:rsid w:val="004B30EF"/>
    <w:rsid w:val="004B4679"/>
    <w:rsid w:val="004D0455"/>
    <w:rsid w:val="004E2483"/>
    <w:rsid w:val="004E6E4C"/>
    <w:rsid w:val="004F1E76"/>
    <w:rsid w:val="00501AAE"/>
    <w:rsid w:val="00517993"/>
    <w:rsid w:val="00522C85"/>
    <w:rsid w:val="00526EEC"/>
    <w:rsid w:val="00531AFA"/>
    <w:rsid w:val="005326B0"/>
    <w:rsid w:val="00532875"/>
    <w:rsid w:val="00542196"/>
    <w:rsid w:val="005531FE"/>
    <w:rsid w:val="00553E84"/>
    <w:rsid w:val="00554DE0"/>
    <w:rsid w:val="0055695A"/>
    <w:rsid w:val="00556D3B"/>
    <w:rsid w:val="00561BD3"/>
    <w:rsid w:val="00565C4D"/>
    <w:rsid w:val="00567E24"/>
    <w:rsid w:val="00571825"/>
    <w:rsid w:val="005749F4"/>
    <w:rsid w:val="00576D39"/>
    <w:rsid w:val="005832DD"/>
    <w:rsid w:val="005906A5"/>
    <w:rsid w:val="005961A9"/>
    <w:rsid w:val="005A2CB3"/>
    <w:rsid w:val="005A47ED"/>
    <w:rsid w:val="005A70A1"/>
    <w:rsid w:val="005B769C"/>
    <w:rsid w:val="005C38EA"/>
    <w:rsid w:val="005C5C9D"/>
    <w:rsid w:val="005E285E"/>
    <w:rsid w:val="005E4F51"/>
    <w:rsid w:val="005F140C"/>
    <w:rsid w:val="005F7312"/>
    <w:rsid w:val="006023E7"/>
    <w:rsid w:val="0061346E"/>
    <w:rsid w:val="00624F2B"/>
    <w:rsid w:val="00640844"/>
    <w:rsid w:val="0064610E"/>
    <w:rsid w:val="00661317"/>
    <w:rsid w:val="006826AB"/>
    <w:rsid w:val="00687FC3"/>
    <w:rsid w:val="00692B73"/>
    <w:rsid w:val="006A3104"/>
    <w:rsid w:val="006A75F7"/>
    <w:rsid w:val="006B562C"/>
    <w:rsid w:val="006D517A"/>
    <w:rsid w:val="006E2EC1"/>
    <w:rsid w:val="006E5489"/>
    <w:rsid w:val="006F0962"/>
    <w:rsid w:val="006F0F03"/>
    <w:rsid w:val="00731143"/>
    <w:rsid w:val="0073329A"/>
    <w:rsid w:val="00733DC8"/>
    <w:rsid w:val="007507E5"/>
    <w:rsid w:val="0078777B"/>
    <w:rsid w:val="007A0C1E"/>
    <w:rsid w:val="007A346B"/>
    <w:rsid w:val="007A767E"/>
    <w:rsid w:val="007C00A1"/>
    <w:rsid w:val="007D2141"/>
    <w:rsid w:val="007D3C0C"/>
    <w:rsid w:val="007E215F"/>
    <w:rsid w:val="007E618E"/>
    <w:rsid w:val="007F015A"/>
    <w:rsid w:val="007F4800"/>
    <w:rsid w:val="008231AD"/>
    <w:rsid w:val="00825711"/>
    <w:rsid w:val="008318C7"/>
    <w:rsid w:val="00854EEB"/>
    <w:rsid w:val="00860D98"/>
    <w:rsid w:val="00864825"/>
    <w:rsid w:val="008648A8"/>
    <w:rsid w:val="008725AB"/>
    <w:rsid w:val="008850C6"/>
    <w:rsid w:val="00891F95"/>
    <w:rsid w:val="0089296F"/>
    <w:rsid w:val="008A2404"/>
    <w:rsid w:val="008A6B64"/>
    <w:rsid w:val="008C1619"/>
    <w:rsid w:val="008C3DC4"/>
    <w:rsid w:val="008C542A"/>
    <w:rsid w:val="008E1DAE"/>
    <w:rsid w:val="008E4252"/>
    <w:rsid w:val="008F30A6"/>
    <w:rsid w:val="00913715"/>
    <w:rsid w:val="00914EEF"/>
    <w:rsid w:val="0092254A"/>
    <w:rsid w:val="00924720"/>
    <w:rsid w:val="00961271"/>
    <w:rsid w:val="009712E7"/>
    <w:rsid w:val="00993B96"/>
    <w:rsid w:val="009A2BB5"/>
    <w:rsid w:val="009C6AB2"/>
    <w:rsid w:val="009C751B"/>
    <w:rsid w:val="00A079C2"/>
    <w:rsid w:val="00A139E8"/>
    <w:rsid w:val="00A17AC0"/>
    <w:rsid w:val="00A23134"/>
    <w:rsid w:val="00A24AD7"/>
    <w:rsid w:val="00A465C2"/>
    <w:rsid w:val="00A520C9"/>
    <w:rsid w:val="00A63085"/>
    <w:rsid w:val="00A72FA6"/>
    <w:rsid w:val="00A874E3"/>
    <w:rsid w:val="00A93911"/>
    <w:rsid w:val="00AA47E1"/>
    <w:rsid w:val="00AC3A62"/>
    <w:rsid w:val="00AC7636"/>
    <w:rsid w:val="00AD6B41"/>
    <w:rsid w:val="00AF5914"/>
    <w:rsid w:val="00B128C3"/>
    <w:rsid w:val="00B15881"/>
    <w:rsid w:val="00B17E0F"/>
    <w:rsid w:val="00B234B0"/>
    <w:rsid w:val="00B47634"/>
    <w:rsid w:val="00B47769"/>
    <w:rsid w:val="00B47F8A"/>
    <w:rsid w:val="00B7348F"/>
    <w:rsid w:val="00B83B84"/>
    <w:rsid w:val="00BA2101"/>
    <w:rsid w:val="00BB1A22"/>
    <w:rsid w:val="00BB47D2"/>
    <w:rsid w:val="00BC6402"/>
    <w:rsid w:val="00BF221A"/>
    <w:rsid w:val="00BF2314"/>
    <w:rsid w:val="00BF6F34"/>
    <w:rsid w:val="00C00BB2"/>
    <w:rsid w:val="00C21457"/>
    <w:rsid w:val="00C23AD6"/>
    <w:rsid w:val="00C30DBE"/>
    <w:rsid w:val="00C5675C"/>
    <w:rsid w:val="00C60B39"/>
    <w:rsid w:val="00C62B14"/>
    <w:rsid w:val="00C656E2"/>
    <w:rsid w:val="00C7581E"/>
    <w:rsid w:val="00C82F06"/>
    <w:rsid w:val="00C9766D"/>
    <w:rsid w:val="00CA03E8"/>
    <w:rsid w:val="00CB1AF9"/>
    <w:rsid w:val="00CC1814"/>
    <w:rsid w:val="00CE4987"/>
    <w:rsid w:val="00CE5541"/>
    <w:rsid w:val="00CE67D8"/>
    <w:rsid w:val="00CE733B"/>
    <w:rsid w:val="00D11907"/>
    <w:rsid w:val="00D237B9"/>
    <w:rsid w:val="00D31B6B"/>
    <w:rsid w:val="00D46467"/>
    <w:rsid w:val="00D466CD"/>
    <w:rsid w:val="00D472E3"/>
    <w:rsid w:val="00D61BDB"/>
    <w:rsid w:val="00D64694"/>
    <w:rsid w:val="00D7376B"/>
    <w:rsid w:val="00D77611"/>
    <w:rsid w:val="00D77CCD"/>
    <w:rsid w:val="00D82E3A"/>
    <w:rsid w:val="00D87EA1"/>
    <w:rsid w:val="00D93856"/>
    <w:rsid w:val="00D97EAC"/>
    <w:rsid w:val="00DA12A3"/>
    <w:rsid w:val="00DA3236"/>
    <w:rsid w:val="00DB7590"/>
    <w:rsid w:val="00DC1720"/>
    <w:rsid w:val="00DC3349"/>
    <w:rsid w:val="00DD0515"/>
    <w:rsid w:val="00DD237C"/>
    <w:rsid w:val="00DD72E6"/>
    <w:rsid w:val="00DE578C"/>
    <w:rsid w:val="00DF4556"/>
    <w:rsid w:val="00E22CC5"/>
    <w:rsid w:val="00E30DFB"/>
    <w:rsid w:val="00E41B23"/>
    <w:rsid w:val="00E466B3"/>
    <w:rsid w:val="00E47E5E"/>
    <w:rsid w:val="00E55601"/>
    <w:rsid w:val="00E61493"/>
    <w:rsid w:val="00E61B7F"/>
    <w:rsid w:val="00E65CD1"/>
    <w:rsid w:val="00E8570E"/>
    <w:rsid w:val="00E85D59"/>
    <w:rsid w:val="00E95173"/>
    <w:rsid w:val="00EA7183"/>
    <w:rsid w:val="00EB11FA"/>
    <w:rsid w:val="00EB5D1A"/>
    <w:rsid w:val="00EC3B8D"/>
    <w:rsid w:val="00ED2B05"/>
    <w:rsid w:val="00EE1158"/>
    <w:rsid w:val="00EE2DC4"/>
    <w:rsid w:val="00EE5AB2"/>
    <w:rsid w:val="00F12E86"/>
    <w:rsid w:val="00F2436D"/>
    <w:rsid w:val="00F3321E"/>
    <w:rsid w:val="00F4338A"/>
    <w:rsid w:val="00F474CE"/>
    <w:rsid w:val="00F52A07"/>
    <w:rsid w:val="00F549BE"/>
    <w:rsid w:val="00F555B3"/>
    <w:rsid w:val="00F779EB"/>
    <w:rsid w:val="00F83C92"/>
    <w:rsid w:val="00F95146"/>
    <w:rsid w:val="00F95AB9"/>
    <w:rsid w:val="00F96BE2"/>
    <w:rsid w:val="00F97F9A"/>
    <w:rsid w:val="00FB2905"/>
    <w:rsid w:val="00FD16FD"/>
    <w:rsid w:val="00FD307C"/>
    <w:rsid w:val="00FD42AB"/>
    <w:rsid w:val="00FE1686"/>
    <w:rsid w:val="00FE2065"/>
    <w:rsid w:val="00FE2D80"/>
    <w:rsid w:val="00FF6EA6"/>
    <w:rsid w:val="039E49AF"/>
    <w:rsid w:val="065661A8"/>
    <w:rsid w:val="12A25891"/>
    <w:rsid w:val="1B5E77FC"/>
    <w:rsid w:val="1D4E1D77"/>
    <w:rsid w:val="25C2317B"/>
    <w:rsid w:val="2659589B"/>
    <w:rsid w:val="2791297B"/>
    <w:rsid w:val="306037C7"/>
    <w:rsid w:val="36C75490"/>
    <w:rsid w:val="3D9472EF"/>
    <w:rsid w:val="3E4F4D7A"/>
    <w:rsid w:val="3F3425A8"/>
    <w:rsid w:val="45D90095"/>
    <w:rsid w:val="476B1F1B"/>
    <w:rsid w:val="4A250297"/>
    <w:rsid w:val="4EBF6485"/>
    <w:rsid w:val="4F9D71CF"/>
    <w:rsid w:val="4FE961DF"/>
    <w:rsid w:val="548454BB"/>
    <w:rsid w:val="55F93D27"/>
    <w:rsid w:val="587C14F1"/>
    <w:rsid w:val="5C04167D"/>
    <w:rsid w:val="630F51D5"/>
    <w:rsid w:val="65ED3687"/>
    <w:rsid w:val="67051EA2"/>
    <w:rsid w:val="6C5512F0"/>
    <w:rsid w:val="6E52462E"/>
    <w:rsid w:val="72841EBB"/>
    <w:rsid w:val="7D92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8D3A6"/>
  <w15:docId w15:val="{0095F4F4-855F-4F88-895B-189EE0DB8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A</cp:lastModifiedBy>
  <cp:revision>77</cp:revision>
  <dcterms:created xsi:type="dcterms:W3CDTF">2020-07-31T00:36:00Z</dcterms:created>
  <dcterms:modified xsi:type="dcterms:W3CDTF">2024-02-23T07:46:00Z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